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复习第五单元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识记第五单元生字新词</w:t>
            </w:r>
          </w:p>
          <w:p>
            <w:pPr>
              <w:numPr>
                <w:ilvl w:val="0"/>
                <w:numId w:val="1"/>
              </w:numPr>
            </w:pPr>
            <w:r>
              <w:t>流利朗读本单元课文</w:t>
            </w:r>
          </w:p>
          <w:p>
            <w:pPr>
              <w:numPr>
                <w:ilvl w:val="0"/>
                <w:numId w:val="1"/>
              </w:numPr>
            </w:pPr>
            <w:r>
              <w:t>收集一个寓言故事与家人分享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复习第五单元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识记第五单元生字新词</w:t>
            </w:r>
          </w:p>
          <w:p>
            <w:pPr>
              <w:numPr>
                <w:ilvl w:val="0"/>
                <w:numId w:val="1"/>
              </w:numPr>
            </w:pPr>
            <w:r>
              <w:t>流利朗读本单元课文</w:t>
            </w:r>
          </w:p>
          <w:p>
            <w:r>
              <w:t>收集一个寓言故事与家人分享</w:t>
            </w:r>
          </w:p>
          <w:p>
            <w:r>
              <w:t xml:space="preserve"> 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复习第五单元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识记第五单元生字新词</w:t>
            </w:r>
          </w:p>
          <w:p>
            <w:pPr>
              <w:numPr>
                <w:ilvl w:val="0"/>
                <w:numId w:val="1"/>
              </w:numPr>
            </w:pPr>
            <w:r>
              <w:t>流利朗读本单元课文</w:t>
            </w:r>
          </w:p>
          <w:p>
            <w:r>
              <w:t>收集一个寓言故事与家人分享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复习第五单元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识记第五单元生字新词</w:t>
            </w:r>
          </w:p>
          <w:p>
            <w:pPr>
              <w:numPr>
                <w:ilvl w:val="0"/>
                <w:numId w:val="1"/>
              </w:numPr>
            </w:pPr>
            <w:r>
              <w:t>流利朗读本单元课文</w:t>
            </w:r>
          </w:p>
          <w:p>
            <w:r>
              <w:t>收集一个寓言故事与家人分享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复习第五单元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识记第五单元生字新词</w:t>
            </w:r>
          </w:p>
          <w:p>
            <w:pPr>
              <w:numPr>
                <w:ilvl w:val="0"/>
                <w:numId w:val="1"/>
              </w:numPr>
            </w:pPr>
            <w:r>
              <w:t>流利朗读本单元课文</w:t>
            </w:r>
          </w:p>
          <w:p>
            <w:r>
              <w:t>收集一个寓言故事与家人分享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课题：小练习（二）</w:t>
            </w:r>
          </w:p>
          <w:p>
            <w:pPr>
              <w:numPr>
                <w:ilvl w:val="0"/>
                <w:numId w:val="2"/>
              </w:numPr>
            </w:pPr>
            <w:r>
              <w:t>听算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课题：小练习（二）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课题：小练习（二）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课题：小练习（二）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课题：小练习（二）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朗读P30 32下33</w:t>
            </w:r>
          </w:p>
        </w:tc>
        <w:tc>
          <w:tcPr>
            <w:tcW w:w="2098" w:type="dxa"/>
          </w:tcPr>
          <w:p>
            <w:r>
              <w:t>朗读P30 32下33</w:t>
            </w:r>
          </w:p>
        </w:tc>
        <w:tc>
          <w:tcPr>
            <w:tcW w:w="2098" w:type="dxa"/>
          </w:tcPr>
          <w:p>
            <w:r>
              <w:t>朗读P30 32下33</w:t>
            </w:r>
          </w:p>
        </w:tc>
        <w:tc>
          <w:tcPr>
            <w:tcW w:w="2098" w:type="dxa"/>
          </w:tcPr>
          <w:p>
            <w:r>
              <w:t>朗读P30 32下33</w:t>
            </w:r>
          </w:p>
        </w:tc>
        <w:tc>
          <w:tcPr>
            <w:tcW w:w="2098" w:type="dxa"/>
          </w:tcPr>
          <w:p>
            <w:r>
              <w:t>朗读P30 32下33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78BA2"/>
    <w:multiLevelType w:val="singleLevel"/>
    <w:tmpl w:val="F3778B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EAA91"/>
    <w:multiLevelType w:val="singleLevel"/>
    <w:tmpl w:val="FFEEAA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1FF4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47B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86FEF"/>
    <w:rsid w:val="00FC467E"/>
    <w:rsid w:val="00FD24F7"/>
    <w:rsid w:val="00FE6791"/>
    <w:rsid w:val="00FF4195"/>
    <w:rsid w:val="00FF56E4"/>
    <w:rsid w:val="2E7F455E"/>
    <w:rsid w:val="3B7E1337"/>
    <w:rsid w:val="4B1D5094"/>
    <w:rsid w:val="5F9B487D"/>
    <w:rsid w:val="5FF97764"/>
    <w:rsid w:val="6BDB1647"/>
    <w:rsid w:val="76ED6B78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2023-11-13T17:25:00Z</dcterms:created>
  <dc:creator>Di Li</dc:creator>
  <cp:lastModifiedBy>Administrator</cp:lastModifiedBy>
  <dcterms:modified xsi:type="dcterms:W3CDTF">2023-11-13T15:48:44Z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