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5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12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正确认读“识字加油站”八个生字，说说还有哪些和卫生间有关的词语。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找一找认识的字，看看偏旁和字义是否有关系。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联系生活体会四种不同的心情，练习说话。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1、正确认读“识字加油站”八个生字，说说还有哪些和卫生间有关的词语。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2、找一找认识的字，看看偏旁和字义是否有关系。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3、联系生活体会四种不同的心情，练习说话。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1、正确认读“识字加油站”八个生字，说说还有哪些和卫生间有关的词语。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2、找一找认识的字，看看偏旁和字义是否有关系。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3、联系生活体会四种不同的心情，练习说话。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1、正确认读“识字加油站”八个生字，说说还有哪些和卫生间有关的词语。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2、找一找认识的字，看看偏旁和字义是否有关系。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3、联系生活体会四种不同的心情，练习说话。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1、正确认读“识字加油站”八个生字，说说还有哪些和卫生间有关的词语。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2、找一找认识的字，看看偏旁和字义是否有关系。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3、联系生活体会四种不同的心情，练习说话。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M3 Revision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woUserID w:val="3"/>
              </w:rPr>
            </w:pPr>
            <w:r>
              <w:rPr>
                <w:woUserID w:val="3"/>
              </w:rPr>
              <w:t>熟练朗读M3三个单元的核心单词，知晓意义。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2、</w:t>
            </w:r>
            <w:r>
              <w:rPr>
                <w:woUserID w:val="3"/>
              </w:rPr>
              <w:t>熟练朗读M3三个单元的核心课文。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M3 Revision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1.熟练朗读M3三个单元的核心单词，知晓意义。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3"/>
              </w:rPr>
              <w:t>2、</w:t>
            </w:r>
            <w:r>
              <w:rPr>
                <w:woUserID w:val="3"/>
              </w:rPr>
              <w:t>熟练朗读M3三个单元的核心课文。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M3 Revision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1、熟练朗读M3三个单元的核心单词，知晓意义。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3"/>
              </w:rPr>
              <w:t>2、</w:t>
            </w:r>
            <w:r>
              <w:rPr>
                <w:woUserID w:val="3"/>
              </w:rPr>
              <w:t>熟练朗读M3三个单元的核心课文。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M3 Revision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 熟练朗读M3三个单元的核心单词，知晓意义。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3"/>
              </w:rPr>
              <w:t>2、</w:t>
            </w:r>
            <w:r>
              <w:rPr>
                <w:woUserID w:val="3"/>
              </w:rPr>
              <w:t>熟练朗读M3三个单元的核心课文。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M3 Revision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 熟练朗读M3三个单元的核心单词，知晓意义。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3"/>
              </w:rPr>
              <w:t>2、</w:t>
            </w:r>
            <w:r>
              <w:rPr>
                <w:woUserID w:val="3"/>
              </w:rPr>
              <w:t>熟练朗读M3三个单元的核心课文。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广播操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AF04AC"/>
    <w:multiLevelType w:val="singleLevel"/>
    <w:tmpl w:val="E7AF04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5FCC5C"/>
    <w:multiLevelType w:val="singleLevel"/>
    <w:tmpl w:val="FE5FCC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57BA22CE"/>
    <w:rsid w:val="5BAFE489"/>
    <w:rsid w:val="7DAD3901"/>
    <w:rsid w:val="AFBF6B1F"/>
    <w:rsid w:val="CD5FE8BB"/>
    <w:rsid w:val="FDDEE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WPS_1647906907</cp:lastModifiedBy>
  <dcterms:modified xsi:type="dcterms:W3CDTF">2022-05-10T15:10:09Z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